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319B6" w:rsidRDefault="00D41960" w:rsidP="00D41960">
      <w:pPr>
        <w:jc w:val="center"/>
        <w:rPr>
          <w:b/>
        </w:rPr>
      </w:pPr>
      <w:bookmarkStart w:id="0" w:name="_GoBack"/>
      <w:r w:rsidRPr="00E319B6">
        <w:rPr>
          <w:b/>
        </w:rPr>
        <w:t>ИНФОРМАЦИОННЫЙ ОБЗОР ПРЕССЫ</w:t>
      </w:r>
    </w:p>
    <w:p w:rsidR="00D41960" w:rsidRPr="00E319B6" w:rsidRDefault="00D41960" w:rsidP="00D41960">
      <w:pPr>
        <w:jc w:val="center"/>
        <w:rPr>
          <w:b/>
        </w:rPr>
      </w:pPr>
    </w:p>
    <w:p w:rsidR="00D41960" w:rsidRPr="00E319B6" w:rsidRDefault="00D41960" w:rsidP="00D41960">
      <w:pPr>
        <w:jc w:val="center"/>
        <w:rPr>
          <w:b/>
        </w:rPr>
      </w:pPr>
    </w:p>
    <w:p w:rsidR="00D41960" w:rsidRPr="00E319B6" w:rsidRDefault="00CB46A2" w:rsidP="00D41960">
      <w:pPr>
        <w:pBdr>
          <w:bottom w:val="single" w:sz="6" w:space="0" w:color="auto"/>
        </w:pBdr>
        <w:jc w:val="center"/>
        <w:rPr>
          <w:b/>
        </w:rPr>
      </w:pPr>
      <w:r w:rsidRPr="00E319B6">
        <w:rPr>
          <w:b/>
        </w:rPr>
        <w:t>28</w:t>
      </w:r>
      <w:r w:rsidR="00EF221A" w:rsidRPr="00E319B6">
        <w:rPr>
          <w:b/>
        </w:rPr>
        <w:t>.</w:t>
      </w:r>
      <w:r w:rsidR="00A06A23" w:rsidRPr="00E319B6">
        <w:rPr>
          <w:b/>
        </w:rPr>
        <w:t>09</w:t>
      </w:r>
      <w:r w:rsidR="00EF221A" w:rsidRPr="00E319B6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E03139" w:rsidRPr="006474CA" w:rsidRDefault="00E03139" w:rsidP="00E03139">
      <w:pPr>
        <w:rPr>
          <w:color w:val="000000"/>
        </w:rPr>
      </w:pPr>
    </w:p>
    <w:p w:rsidR="00E03139" w:rsidRDefault="00E03139" w:rsidP="00E03139">
      <w:pPr>
        <w:jc w:val="both"/>
        <w:rPr>
          <w:b/>
          <w:color w:val="000000"/>
        </w:rPr>
      </w:pPr>
      <w:r w:rsidRPr="00791EFF">
        <w:rPr>
          <w:b/>
          <w:color w:val="000000"/>
        </w:rPr>
        <w:t xml:space="preserve">Госкомпания должна быть </w:t>
      </w:r>
      <w:proofErr w:type="spellStart"/>
      <w:r w:rsidRPr="00791EFF">
        <w:rPr>
          <w:b/>
          <w:color w:val="000000"/>
        </w:rPr>
        <w:t>экономнои</w:t>
      </w:r>
      <w:proofErr w:type="spellEnd"/>
      <w:r w:rsidRPr="00791EFF">
        <w:rPr>
          <w:b/>
          <w:color w:val="000000"/>
        </w:rPr>
        <w:t xml:space="preserve">̆ </w:t>
      </w:r>
    </w:p>
    <w:p w:rsidR="00E03139" w:rsidRPr="00791EFF" w:rsidRDefault="00E03139" w:rsidP="00E03139">
      <w:pPr>
        <w:jc w:val="both"/>
        <w:rPr>
          <w:b/>
          <w:color w:val="000000"/>
        </w:rPr>
      </w:pPr>
      <w:r w:rsidRPr="00791EFF">
        <w:rPr>
          <w:color w:val="000000"/>
        </w:rPr>
        <w:t>В кризис госкомпании обязаны снижать затраты, но штаты и зарплаты при этом резать нельзя — таков основной посыл совещания у премьера, которое состоится в понедельник.</w:t>
      </w:r>
    </w:p>
    <w:p w:rsidR="00E03139" w:rsidRDefault="00E03139" w:rsidP="00E03139">
      <w:pPr>
        <w:jc w:val="both"/>
        <w:rPr>
          <w:color w:val="000000"/>
        </w:rPr>
      </w:pPr>
      <w:r w:rsidRPr="00791EFF">
        <w:rPr>
          <w:color w:val="000000"/>
        </w:rPr>
        <w:t xml:space="preserve">Будет на совещании обсуждаться еще один вопрос — об отчуждении у госкомпаний непрофильных активов. По данным источника РБК в финансово-экономическом блоке правительства, из списка из чуть более 50 госкомпаний и </w:t>
      </w:r>
      <w:proofErr w:type="spellStart"/>
      <w:r w:rsidRPr="00791EFF">
        <w:rPr>
          <w:color w:val="000000"/>
        </w:rPr>
        <w:t>госкорпораций</w:t>
      </w:r>
      <w:proofErr w:type="spellEnd"/>
      <w:r w:rsidRPr="00791EFF">
        <w:rPr>
          <w:color w:val="000000"/>
        </w:rPr>
        <w:t xml:space="preserve"> более 50% такие планы утвердили, около 30% уже их реализуют. Но примерно у 20% госкомпаний планы не готовы, сказал собеседник в Белом доме. «К этому вопросу планируется подключить Счетную палату», — знает он. В письме Федеральной антимонопольной службы одним из требований к РЖД было как раз представить план реализации непрофильных активов — футбольного клуба «Локомотив» и корпоративного телевидения РЖД-ТВ.</w:t>
      </w:r>
    </w:p>
    <w:p w:rsidR="00E03139" w:rsidRDefault="00E03139" w:rsidP="00E03139">
      <w:pPr>
        <w:jc w:val="both"/>
        <w:rPr>
          <w:color w:val="000000"/>
        </w:rPr>
      </w:pPr>
      <w:hyperlink r:id="rId5" w:history="1">
        <w:r w:rsidRPr="0035027C">
          <w:rPr>
            <w:rStyle w:val="a3"/>
          </w:rPr>
          <w:t>http://rbcdaily.ru/economy/562949997392846</w:t>
        </w:r>
      </w:hyperlink>
    </w:p>
    <w:p w:rsidR="00E03139" w:rsidRDefault="00E03139" w:rsidP="00E03139">
      <w:pPr>
        <w:jc w:val="both"/>
        <w:rPr>
          <w:color w:val="000000"/>
        </w:rPr>
      </w:pPr>
    </w:p>
    <w:p w:rsid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6474CA" w:rsidRDefault="00E03139" w:rsidP="00E03139">
      <w:pPr>
        <w:jc w:val="both"/>
        <w:rPr>
          <w:b/>
          <w:color w:val="000000"/>
        </w:rPr>
      </w:pPr>
      <w:r w:rsidRPr="006474CA">
        <w:rPr>
          <w:b/>
          <w:color w:val="000000"/>
        </w:rPr>
        <w:t xml:space="preserve">РЖД продадут 50% акций МКЖД правительству Москвы за 3,2 </w:t>
      </w:r>
      <w:proofErr w:type="gramStart"/>
      <w:r w:rsidRPr="006474CA">
        <w:rPr>
          <w:b/>
          <w:color w:val="000000"/>
        </w:rPr>
        <w:t>млрд</w:t>
      </w:r>
      <w:proofErr w:type="gramEnd"/>
      <w:r w:rsidRPr="006474CA">
        <w:rPr>
          <w:b/>
          <w:color w:val="000000"/>
        </w:rPr>
        <w:t xml:space="preserve"> рублей</w:t>
      </w:r>
    </w:p>
    <w:p w:rsidR="00E03139" w:rsidRDefault="00E03139" w:rsidP="00E03139">
      <w:pPr>
        <w:jc w:val="both"/>
        <w:rPr>
          <w:color w:val="000000"/>
        </w:rPr>
      </w:pPr>
      <w:r w:rsidRPr="006474CA">
        <w:rPr>
          <w:color w:val="000000"/>
        </w:rPr>
        <w:t xml:space="preserve">ОАО "Российские железные дороги" (РЖД) продаст правительству Москвы долю в ОАО "Московская кольцевая железная дорога" (МКЖД) за 3,2 </w:t>
      </w:r>
      <w:proofErr w:type="gramStart"/>
      <w:r w:rsidRPr="006474CA">
        <w:rPr>
          <w:color w:val="000000"/>
        </w:rPr>
        <w:t>млрд</w:t>
      </w:r>
      <w:proofErr w:type="gramEnd"/>
      <w:r w:rsidRPr="006474CA">
        <w:rPr>
          <w:color w:val="000000"/>
        </w:rPr>
        <w:t xml:space="preserve"> руб</w:t>
      </w:r>
      <w:r>
        <w:rPr>
          <w:color w:val="000000"/>
        </w:rPr>
        <w:t xml:space="preserve">лей, говорится в сообщении РЖД. </w:t>
      </w:r>
      <w:r w:rsidRPr="006474CA">
        <w:rPr>
          <w:color w:val="000000"/>
        </w:rPr>
        <w:t>Решение о продаже 50% акций МКЖД совет директоров принял 23 сентября. Покупателем выступает департамент имущества города Москвы.</w:t>
      </w:r>
    </w:p>
    <w:p w:rsidR="00E03139" w:rsidRDefault="00E03139" w:rsidP="00E03139">
      <w:pPr>
        <w:jc w:val="both"/>
        <w:rPr>
          <w:color w:val="000000"/>
        </w:rPr>
      </w:pPr>
      <w:hyperlink r:id="rId6" w:history="1">
        <w:r w:rsidRPr="0035027C">
          <w:rPr>
            <w:rStyle w:val="a3"/>
          </w:rPr>
          <w:t>http://tass.ru/ekonomika/2292240</w:t>
        </w:r>
      </w:hyperlink>
    </w:p>
    <w:p w:rsid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672858" w:rsidRDefault="00E03139" w:rsidP="00E03139">
      <w:pPr>
        <w:jc w:val="both"/>
        <w:rPr>
          <w:b/>
          <w:color w:val="000000"/>
        </w:rPr>
      </w:pPr>
      <w:r w:rsidRPr="00672858">
        <w:rPr>
          <w:b/>
          <w:color w:val="000000"/>
        </w:rPr>
        <w:t>Минобороны начало строить второй железнодорожный участок в обход Украины</w:t>
      </w:r>
    </w:p>
    <w:p w:rsidR="00E03139" w:rsidRPr="00672858" w:rsidRDefault="00E03139" w:rsidP="00E03139">
      <w:pPr>
        <w:jc w:val="both"/>
        <w:rPr>
          <w:color w:val="000000"/>
        </w:rPr>
      </w:pPr>
      <w:r w:rsidRPr="00672858">
        <w:rPr>
          <w:color w:val="000000"/>
        </w:rPr>
        <w:t>Железнодорожные войска России начали строительство второго участка железной дороги в обход территории Украины, заявил в субботу заместитель министра обороны РФ генерал армии</w:t>
      </w:r>
      <w:r>
        <w:rPr>
          <w:color w:val="000000"/>
        </w:rPr>
        <w:t xml:space="preserve"> Дмитрий Булгаков. </w:t>
      </w:r>
      <w:r w:rsidRPr="00672858">
        <w:rPr>
          <w:color w:val="000000"/>
        </w:rPr>
        <w:t>"Министерство обороны России приступило к работам на втором участке железной дороги с 31 по 52,4 км", - сказал замглавы военного ведомства журналистам.</w:t>
      </w:r>
    </w:p>
    <w:p w:rsidR="00E03139" w:rsidRDefault="00E03139" w:rsidP="00E03139">
      <w:pPr>
        <w:jc w:val="both"/>
        <w:rPr>
          <w:color w:val="000000"/>
        </w:rPr>
      </w:pPr>
      <w:hyperlink r:id="rId7" w:history="1">
        <w:r w:rsidRPr="0035027C">
          <w:rPr>
            <w:rStyle w:val="a3"/>
          </w:rPr>
          <w:t>http://www.interfax.ru/russia/469369</w:t>
        </w:r>
      </w:hyperlink>
    </w:p>
    <w:p w:rsidR="00E03139" w:rsidRDefault="00E03139" w:rsidP="00E03139">
      <w:pPr>
        <w:jc w:val="both"/>
        <w:rPr>
          <w:color w:val="000000"/>
        </w:rPr>
      </w:pPr>
    </w:p>
    <w:p w:rsidR="00E03139" w:rsidRP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6474CA" w:rsidRDefault="00E03139" w:rsidP="00E03139">
      <w:pPr>
        <w:jc w:val="both"/>
        <w:rPr>
          <w:b/>
          <w:color w:val="000000"/>
        </w:rPr>
      </w:pPr>
      <w:r w:rsidRPr="006474CA">
        <w:rPr>
          <w:b/>
          <w:color w:val="000000"/>
        </w:rPr>
        <w:t>Железная дорога в обход Украины заработает в 2017 году</w:t>
      </w:r>
    </w:p>
    <w:p w:rsidR="00E03139" w:rsidRDefault="00E03139" w:rsidP="00E03139">
      <w:pPr>
        <w:jc w:val="both"/>
        <w:rPr>
          <w:color w:val="000000"/>
        </w:rPr>
      </w:pPr>
      <w:r w:rsidRPr="006474CA">
        <w:rPr>
          <w:color w:val="000000"/>
        </w:rPr>
        <w:t>Российские железные дороги (РЖД) запустят движение поездов по строящейся ветке в обход Украины в 2017 году или раньше. «Это стратегический проект, в сжатые сроки — до конца 2017 года — нам предстоит построить 122 км двухпутной электрифицированной железной дороги, пять электроподстанций, 60 км внешнего захода по электроснабжению»,— цитирует ТАСС слова вице-президента РЖД Олега Тони.</w:t>
      </w:r>
    </w:p>
    <w:p w:rsidR="00E03139" w:rsidRDefault="00E03139" w:rsidP="00E03139">
      <w:pPr>
        <w:jc w:val="both"/>
        <w:rPr>
          <w:color w:val="000000"/>
        </w:rPr>
      </w:pPr>
      <w:hyperlink r:id="rId8" w:history="1">
        <w:r w:rsidRPr="0035027C">
          <w:rPr>
            <w:rStyle w:val="a3"/>
          </w:rPr>
          <w:t>http://www.kommersant.ru/doc/2819651</w:t>
        </w:r>
      </w:hyperlink>
    </w:p>
    <w:p w:rsidR="00E03139" w:rsidRP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791EFF" w:rsidRDefault="00E03139" w:rsidP="00E03139">
      <w:pPr>
        <w:jc w:val="both"/>
        <w:rPr>
          <w:color w:val="000000"/>
        </w:rPr>
      </w:pPr>
    </w:p>
    <w:p w:rsidR="00E03139" w:rsidRPr="00E4265F" w:rsidRDefault="00E03139" w:rsidP="00E03139">
      <w:pPr>
        <w:jc w:val="both"/>
        <w:rPr>
          <w:b/>
          <w:color w:val="000000"/>
        </w:rPr>
      </w:pPr>
      <w:r w:rsidRPr="00E4265F">
        <w:rPr>
          <w:b/>
          <w:color w:val="000000"/>
        </w:rPr>
        <w:t>ФСК ЕЭС снизила количество аварий на 15%</w:t>
      </w:r>
    </w:p>
    <w:p w:rsidR="00E03139" w:rsidRDefault="00E03139" w:rsidP="00E03139">
      <w:pPr>
        <w:jc w:val="both"/>
        <w:rPr>
          <w:color w:val="000000"/>
        </w:rPr>
      </w:pPr>
      <w:r w:rsidRPr="00E4265F">
        <w:rPr>
          <w:color w:val="000000"/>
        </w:rPr>
        <w:t>В целом филиалам Федеральной сетевой компании удается наращивать эффективность при сохранении показателей надежности. Сокращение удельных затрат за 8 месяцев составило 12%. По сравнению с 2014 годом существенно снижены управленческие расходы, а производите</w:t>
      </w:r>
      <w:r>
        <w:rPr>
          <w:color w:val="000000"/>
        </w:rPr>
        <w:t xml:space="preserve">льность труда выросла на 4,8%. </w:t>
      </w:r>
      <w:r w:rsidRPr="00E4265F">
        <w:rPr>
          <w:color w:val="000000"/>
        </w:rPr>
        <w:t xml:space="preserve">Касаясь выполнения основных крупных задач компании, Андрей </w:t>
      </w:r>
      <w:proofErr w:type="spellStart"/>
      <w:r w:rsidRPr="00E4265F">
        <w:rPr>
          <w:color w:val="000000"/>
        </w:rPr>
        <w:t>Муров</w:t>
      </w:r>
      <w:proofErr w:type="spellEnd"/>
      <w:r w:rsidRPr="00E4265F">
        <w:rPr>
          <w:color w:val="000000"/>
        </w:rPr>
        <w:t xml:space="preserve"> отметил, что структурирование проекта по БАМ </w:t>
      </w:r>
      <w:r w:rsidRPr="00E4265F">
        <w:rPr>
          <w:color w:val="000000"/>
        </w:rPr>
        <w:lastRenderedPageBreak/>
        <w:t xml:space="preserve">и Транссибу находится на финальной стадии. Подписано соглашение о взаимодействии с РЖД. </w:t>
      </w:r>
    </w:p>
    <w:p w:rsidR="00E03139" w:rsidRDefault="00E03139" w:rsidP="00E03139">
      <w:pPr>
        <w:jc w:val="both"/>
        <w:rPr>
          <w:color w:val="000000"/>
        </w:rPr>
      </w:pPr>
      <w:hyperlink r:id="rId9" w:history="1">
        <w:r w:rsidRPr="0035027C">
          <w:rPr>
            <w:rStyle w:val="a3"/>
          </w:rPr>
          <w:t>http://www.energyland.info/analitic-show-140086</w:t>
        </w:r>
      </w:hyperlink>
    </w:p>
    <w:p w:rsid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791EFF" w:rsidRDefault="00E03139" w:rsidP="00E03139">
      <w:pPr>
        <w:jc w:val="both"/>
        <w:rPr>
          <w:b/>
          <w:color w:val="000000"/>
        </w:rPr>
      </w:pPr>
      <w:r w:rsidRPr="00791EFF">
        <w:rPr>
          <w:b/>
          <w:color w:val="000000"/>
        </w:rPr>
        <w:t>Сроки строительства ТПУ «</w:t>
      </w:r>
      <w:proofErr w:type="spellStart"/>
      <w:r w:rsidRPr="00791EFF">
        <w:rPr>
          <w:b/>
          <w:color w:val="000000"/>
        </w:rPr>
        <w:t>Саларьево</w:t>
      </w:r>
      <w:proofErr w:type="spellEnd"/>
      <w:r w:rsidRPr="00791EFF">
        <w:rPr>
          <w:b/>
          <w:color w:val="000000"/>
        </w:rPr>
        <w:t xml:space="preserve">» зависят исключительно от экономической ситуации </w:t>
      </w:r>
    </w:p>
    <w:p w:rsidR="00E03139" w:rsidRPr="00791EFF" w:rsidRDefault="00E03139" w:rsidP="00E03139">
      <w:pPr>
        <w:jc w:val="both"/>
        <w:rPr>
          <w:color w:val="000000"/>
        </w:rPr>
      </w:pPr>
      <w:r w:rsidRPr="00791EFF">
        <w:rPr>
          <w:color w:val="000000"/>
        </w:rPr>
        <w:t>Сроки строительства транспортно-пересадочного узла (ТПУ) «</w:t>
      </w:r>
      <w:proofErr w:type="spellStart"/>
      <w:r w:rsidRPr="00791EFF">
        <w:rPr>
          <w:color w:val="000000"/>
        </w:rPr>
        <w:t>Саларьево</w:t>
      </w:r>
      <w:proofErr w:type="spellEnd"/>
      <w:r w:rsidRPr="00791EFF">
        <w:rPr>
          <w:color w:val="000000"/>
        </w:rPr>
        <w:t xml:space="preserve">» в Новой Москве зависят от экономической ситуации, сообщает Агентство городских новостей «Москва» со ссылкой на заместителя мэра по вопросам градостроительной политики и строительства Марата </w:t>
      </w:r>
      <w:proofErr w:type="spellStart"/>
      <w:r w:rsidRPr="00791EFF">
        <w:rPr>
          <w:color w:val="000000"/>
        </w:rPr>
        <w:t>Хуснуллина</w:t>
      </w:r>
      <w:proofErr w:type="spellEnd"/>
      <w:r w:rsidRPr="00791EFF">
        <w:rPr>
          <w:color w:val="000000"/>
        </w:rPr>
        <w:t>.</w:t>
      </w:r>
    </w:p>
    <w:p w:rsidR="00E03139" w:rsidRDefault="00E03139" w:rsidP="00E03139">
      <w:pPr>
        <w:jc w:val="both"/>
        <w:rPr>
          <w:color w:val="000000"/>
        </w:rPr>
      </w:pPr>
      <w:hyperlink r:id="rId10" w:history="1">
        <w:r w:rsidRPr="0035027C">
          <w:rPr>
            <w:rStyle w:val="a3"/>
          </w:rPr>
          <w:t>http://www.irn.ru/news/102750.html</w:t>
        </w:r>
      </w:hyperlink>
    </w:p>
    <w:p w:rsidR="00E03139" w:rsidRDefault="00E03139" w:rsidP="00E03139">
      <w:pPr>
        <w:jc w:val="both"/>
        <w:rPr>
          <w:color w:val="000000"/>
        </w:rPr>
      </w:pPr>
    </w:p>
    <w:p w:rsidR="00E03139" w:rsidRDefault="00E03139" w:rsidP="00E03139">
      <w:pPr>
        <w:jc w:val="both"/>
        <w:rPr>
          <w:b/>
          <w:color w:val="000000"/>
          <w:lang w:val="en-US"/>
        </w:rPr>
      </w:pPr>
    </w:p>
    <w:p w:rsidR="00E03139" w:rsidRPr="00672858" w:rsidRDefault="00E03139" w:rsidP="00E03139">
      <w:pPr>
        <w:jc w:val="both"/>
        <w:rPr>
          <w:b/>
          <w:color w:val="000000"/>
        </w:rPr>
      </w:pPr>
      <w:r w:rsidRPr="00672858">
        <w:rPr>
          <w:b/>
          <w:color w:val="000000"/>
        </w:rPr>
        <w:t>ОАО "РЖД" применяет новые технологии при проведении путевых работ</w:t>
      </w:r>
    </w:p>
    <w:p w:rsidR="00E03139" w:rsidRPr="00E03139" w:rsidRDefault="00E03139" w:rsidP="00E03139">
      <w:pPr>
        <w:jc w:val="both"/>
        <w:rPr>
          <w:color w:val="000000"/>
        </w:rPr>
      </w:pPr>
      <w:r w:rsidRPr="00672858">
        <w:rPr>
          <w:color w:val="000000"/>
        </w:rPr>
        <w:t>В рамках мероприятий по повышению эффективности деятельности компании и совершенствованию перевозочного процесса ОАО "РЖД" применяет новые технологии при ремонте объектов инфраструктуры.</w:t>
      </w:r>
    </w:p>
    <w:p w:rsidR="00E03139" w:rsidRPr="00E03139" w:rsidRDefault="00E03139" w:rsidP="00E03139">
      <w:pPr>
        <w:jc w:val="both"/>
        <w:rPr>
          <w:color w:val="000000"/>
        </w:rPr>
      </w:pPr>
      <w:hyperlink r:id="rId11" w:history="1">
        <w:r w:rsidRPr="0035027C">
          <w:rPr>
            <w:rStyle w:val="a3"/>
            <w:lang w:val="en-US"/>
          </w:rPr>
          <w:t>http</w:t>
        </w:r>
        <w:r w:rsidRPr="00E03139">
          <w:rPr>
            <w:rStyle w:val="a3"/>
          </w:rPr>
          <w:t>://</w:t>
        </w:r>
        <w:r w:rsidRPr="0035027C">
          <w:rPr>
            <w:rStyle w:val="a3"/>
            <w:lang w:val="en-US"/>
          </w:rPr>
          <w:t>www</w:t>
        </w:r>
        <w:r w:rsidRPr="00E03139">
          <w:rPr>
            <w:rStyle w:val="a3"/>
          </w:rPr>
          <w:t>.</w:t>
        </w:r>
        <w:proofErr w:type="spellStart"/>
        <w:r w:rsidRPr="0035027C">
          <w:rPr>
            <w:rStyle w:val="a3"/>
            <w:lang w:val="en-US"/>
          </w:rPr>
          <w:t>rzd</w:t>
        </w:r>
        <w:proofErr w:type="spellEnd"/>
        <w:r w:rsidRPr="00E03139">
          <w:rPr>
            <w:rStyle w:val="a3"/>
          </w:rPr>
          <w:t>-</w:t>
        </w:r>
        <w:r w:rsidRPr="0035027C">
          <w:rPr>
            <w:rStyle w:val="a3"/>
            <w:lang w:val="en-US"/>
          </w:rPr>
          <w:t>partner</w:t>
        </w:r>
        <w:r w:rsidRPr="00E03139">
          <w:rPr>
            <w:rStyle w:val="a3"/>
          </w:rPr>
          <w:t>.</w:t>
        </w:r>
        <w:proofErr w:type="spellStart"/>
        <w:r w:rsidRPr="0035027C">
          <w:rPr>
            <w:rStyle w:val="a3"/>
            <w:lang w:val="en-US"/>
          </w:rPr>
          <w:t>ru</w:t>
        </w:r>
        <w:proofErr w:type="spellEnd"/>
        <w:r w:rsidRPr="00E03139">
          <w:rPr>
            <w:rStyle w:val="a3"/>
          </w:rPr>
          <w:t>/</w:t>
        </w:r>
        <w:r w:rsidRPr="0035027C">
          <w:rPr>
            <w:rStyle w:val="a3"/>
            <w:lang w:val="en-US"/>
          </w:rPr>
          <w:t>news</w:t>
        </w:r>
        <w:r w:rsidRPr="00E03139">
          <w:rPr>
            <w:rStyle w:val="a3"/>
          </w:rPr>
          <w:t>/</w:t>
        </w:r>
        <w:proofErr w:type="spellStart"/>
        <w:r w:rsidRPr="0035027C">
          <w:rPr>
            <w:rStyle w:val="a3"/>
            <w:lang w:val="en-US"/>
          </w:rPr>
          <w:t>zheleznodorozhnaia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infrastruktura</w:t>
        </w:r>
        <w:proofErr w:type="spellEnd"/>
        <w:r w:rsidRPr="00E03139">
          <w:rPr>
            <w:rStyle w:val="a3"/>
          </w:rPr>
          <w:t>/</w:t>
        </w:r>
        <w:proofErr w:type="spellStart"/>
        <w:r w:rsidRPr="0035027C">
          <w:rPr>
            <w:rStyle w:val="a3"/>
            <w:lang w:val="en-US"/>
          </w:rPr>
          <w:t>oao</w:t>
        </w:r>
        <w:proofErr w:type="spellEnd"/>
        <w:r w:rsidRPr="00E03139">
          <w:rPr>
            <w:rStyle w:val="a3"/>
          </w:rPr>
          <w:t>--</w:t>
        </w:r>
        <w:proofErr w:type="spellStart"/>
        <w:r w:rsidRPr="0035027C">
          <w:rPr>
            <w:rStyle w:val="a3"/>
            <w:lang w:val="en-US"/>
          </w:rPr>
          <w:t>rzhd</w:t>
        </w:r>
        <w:proofErr w:type="spellEnd"/>
        <w:r w:rsidRPr="00E03139">
          <w:rPr>
            <w:rStyle w:val="a3"/>
          </w:rPr>
          <w:t>--</w:t>
        </w:r>
        <w:proofErr w:type="spellStart"/>
        <w:r w:rsidRPr="0035027C">
          <w:rPr>
            <w:rStyle w:val="a3"/>
            <w:lang w:val="en-US"/>
          </w:rPr>
          <w:t>primeniaet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novye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tekhnologii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pri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provedenii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putevykh</w:t>
        </w:r>
        <w:proofErr w:type="spellEnd"/>
        <w:r w:rsidRPr="00E03139">
          <w:rPr>
            <w:rStyle w:val="a3"/>
          </w:rPr>
          <w:t>-</w:t>
        </w:r>
        <w:proofErr w:type="spellStart"/>
        <w:r w:rsidRPr="0035027C">
          <w:rPr>
            <w:rStyle w:val="a3"/>
            <w:lang w:val="en-US"/>
          </w:rPr>
          <w:t>rabot</w:t>
        </w:r>
        <w:proofErr w:type="spellEnd"/>
        <w:r w:rsidRPr="00E03139">
          <w:rPr>
            <w:rStyle w:val="a3"/>
          </w:rPr>
          <w:t>/</w:t>
        </w:r>
      </w:hyperlink>
    </w:p>
    <w:p w:rsidR="00E03139" w:rsidRPr="00E03139" w:rsidRDefault="00E03139" w:rsidP="00E03139">
      <w:pPr>
        <w:jc w:val="both"/>
        <w:rPr>
          <w:color w:val="000000"/>
          <w:lang w:val="en-US"/>
        </w:rPr>
      </w:pPr>
    </w:p>
    <w:p w:rsidR="00672858" w:rsidRDefault="00672858" w:rsidP="00E03139">
      <w:pPr>
        <w:jc w:val="both"/>
        <w:rPr>
          <w:color w:val="000000"/>
          <w:lang w:val="en-US"/>
        </w:rPr>
      </w:pPr>
    </w:p>
    <w:p w:rsidR="00672858" w:rsidRPr="00672858" w:rsidRDefault="00672858" w:rsidP="00E03139">
      <w:pPr>
        <w:jc w:val="both"/>
        <w:rPr>
          <w:b/>
          <w:color w:val="000000"/>
        </w:rPr>
      </w:pPr>
      <w:r w:rsidRPr="00672858">
        <w:rPr>
          <w:b/>
          <w:color w:val="000000"/>
        </w:rPr>
        <w:t>Интеллектуальные системы</w:t>
      </w:r>
    </w:p>
    <w:p w:rsidR="00672858" w:rsidRDefault="00672858" w:rsidP="00E03139">
      <w:pPr>
        <w:jc w:val="both"/>
        <w:rPr>
          <w:color w:val="000000"/>
        </w:rPr>
      </w:pPr>
      <w:r w:rsidRPr="00672858">
        <w:rPr>
          <w:color w:val="000000"/>
        </w:rPr>
        <w:t>В ОАО «РЖД» намерены развивать малолюдные технологии, которые призваны улучшить качество перевозок и снизить риски сбоев из-за человеческого фактора. В этом должен помочь проект создания интеллектуальной системы управления железнодорожным транспортом (ИСУЖТ), который вступает в новую стадию: от научных исследований переходит к серии пилотных проектов.</w:t>
      </w:r>
    </w:p>
    <w:p w:rsidR="00672858" w:rsidRDefault="00672858" w:rsidP="00E03139">
      <w:pPr>
        <w:jc w:val="both"/>
        <w:rPr>
          <w:color w:val="000000"/>
        </w:rPr>
      </w:pPr>
      <w:hyperlink r:id="rId12" w:history="1">
        <w:r w:rsidRPr="0035027C">
          <w:rPr>
            <w:rStyle w:val="a3"/>
          </w:rPr>
          <w:t>http://www.rzd-partner.ru/news/zheleznodorozhnaia-infrastruktura/intellektualnye-sistemy/</w:t>
        </w:r>
      </w:hyperlink>
    </w:p>
    <w:p w:rsidR="00672858" w:rsidRDefault="00672858" w:rsidP="00E03139">
      <w:pPr>
        <w:jc w:val="both"/>
        <w:rPr>
          <w:color w:val="000000"/>
        </w:rPr>
      </w:pPr>
    </w:p>
    <w:p w:rsidR="00791EFF" w:rsidRPr="00E03139" w:rsidRDefault="00791EFF" w:rsidP="00E03139">
      <w:pPr>
        <w:jc w:val="both"/>
        <w:rPr>
          <w:color w:val="000000"/>
          <w:lang w:val="en-US"/>
        </w:rPr>
      </w:pPr>
    </w:p>
    <w:p w:rsidR="00791EFF" w:rsidRPr="00E4265F" w:rsidRDefault="00791EFF" w:rsidP="00E03139">
      <w:pPr>
        <w:jc w:val="both"/>
        <w:rPr>
          <w:b/>
          <w:color w:val="000000"/>
        </w:rPr>
      </w:pPr>
      <w:r w:rsidRPr="00E4265F">
        <w:rPr>
          <w:b/>
          <w:color w:val="000000"/>
        </w:rPr>
        <w:t>«Рельсовая в</w:t>
      </w:r>
      <w:r w:rsidR="00E4265F" w:rsidRPr="00E4265F">
        <w:rPr>
          <w:b/>
          <w:color w:val="000000"/>
        </w:rPr>
        <w:t>ойна» на латвийском направлении</w:t>
      </w:r>
    </w:p>
    <w:p w:rsidR="00791EFF" w:rsidRDefault="00791EFF" w:rsidP="00E03139">
      <w:pPr>
        <w:jc w:val="both"/>
        <w:rPr>
          <w:color w:val="000000"/>
        </w:rPr>
      </w:pPr>
      <w:r w:rsidRPr="00791EFF">
        <w:rPr>
          <w:color w:val="000000"/>
        </w:rPr>
        <w:t xml:space="preserve">Вот уже месяц не стихает паника в латвийских властных коридорах из-за намерения РЖД ремонтировать дорогу на этом направлении. Министр сообщений Латвии </w:t>
      </w:r>
      <w:proofErr w:type="spellStart"/>
      <w:r w:rsidRPr="00791EFF">
        <w:rPr>
          <w:color w:val="000000"/>
        </w:rPr>
        <w:t>Анрийс</w:t>
      </w:r>
      <w:proofErr w:type="spellEnd"/>
      <w:r w:rsidRPr="00791EFF">
        <w:rPr>
          <w:color w:val="000000"/>
        </w:rPr>
        <w:t xml:space="preserve"> Матисс сразу попытался прорваться на встречу с министром транспорта РФ Максимом Соколовым, но получил неприятный </w:t>
      </w:r>
      <w:proofErr w:type="spellStart"/>
      <w:r w:rsidRPr="00791EFF">
        <w:rPr>
          <w:color w:val="000000"/>
        </w:rPr>
        <w:t>отлуп</w:t>
      </w:r>
      <w:proofErr w:type="spellEnd"/>
      <w:r w:rsidRPr="00791EFF">
        <w:rPr>
          <w:color w:val="000000"/>
        </w:rPr>
        <w:t xml:space="preserve"> в виду ответа о том, что такое мероприятие не стоит в графике главы ведомства. И вот дело дошло до того, что </w:t>
      </w:r>
      <w:proofErr w:type="spellStart"/>
      <w:r w:rsidRPr="00791EFF">
        <w:rPr>
          <w:color w:val="000000"/>
        </w:rPr>
        <w:t>Анрийс</w:t>
      </w:r>
      <w:proofErr w:type="spellEnd"/>
      <w:r w:rsidRPr="00791EFF">
        <w:rPr>
          <w:color w:val="000000"/>
        </w:rPr>
        <w:t xml:space="preserve"> Матисс заговорил… о стремлении к отмене санкций в отношении России. </w:t>
      </w:r>
    </w:p>
    <w:p w:rsidR="00E4265F" w:rsidRDefault="00E4265F" w:rsidP="00E03139">
      <w:pPr>
        <w:jc w:val="both"/>
        <w:rPr>
          <w:color w:val="000000"/>
        </w:rPr>
      </w:pPr>
      <w:hyperlink r:id="rId13" w:history="1">
        <w:r w:rsidRPr="0035027C">
          <w:rPr>
            <w:rStyle w:val="a3"/>
          </w:rPr>
          <w:t>http://svpressa.ru/economy/article/132564/?rss=1</w:t>
        </w:r>
      </w:hyperlink>
    </w:p>
    <w:p w:rsidR="00E4265F" w:rsidRDefault="00E4265F" w:rsidP="00E03139">
      <w:pPr>
        <w:jc w:val="both"/>
        <w:rPr>
          <w:color w:val="000000"/>
        </w:rPr>
      </w:pPr>
    </w:p>
    <w:p w:rsidR="00E4265F" w:rsidRDefault="00E4265F" w:rsidP="00E03139">
      <w:pPr>
        <w:jc w:val="both"/>
        <w:rPr>
          <w:color w:val="000000"/>
        </w:rPr>
      </w:pPr>
    </w:p>
    <w:p w:rsidR="00E4265F" w:rsidRPr="00791EFF" w:rsidRDefault="00E4265F" w:rsidP="00791EFF">
      <w:pPr>
        <w:rPr>
          <w:color w:val="000000"/>
        </w:rPr>
      </w:pPr>
    </w:p>
    <w:sectPr w:rsidR="00E4265F" w:rsidRPr="00791EF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474CA"/>
    <w:rsid w:val="006573A3"/>
    <w:rsid w:val="006664C1"/>
    <w:rsid w:val="00672858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91EFF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B46A2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03139"/>
    <w:rsid w:val="00E11B6F"/>
    <w:rsid w:val="00E319B6"/>
    <w:rsid w:val="00E376AB"/>
    <w:rsid w:val="00E4265F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9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0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auto"/>
                        <w:bottom w:val="single" w:sz="12" w:space="3" w:color="auto"/>
                        <w:right w:val="single" w:sz="12" w:space="6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22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2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008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68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41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1456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49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6071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0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53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2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6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0652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15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065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19651" TargetMode="External"/><Relationship Id="rId13" Type="http://schemas.openxmlformats.org/officeDocument/2006/relationships/hyperlink" Target="http://svpressa.ru/economy/article/132564/?rs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ax.ru/russia/469369" TargetMode="External"/><Relationship Id="rId12" Type="http://schemas.openxmlformats.org/officeDocument/2006/relationships/hyperlink" Target="http://www.rzd-partner.ru/news/zheleznodorozhnaia-infrastruktura/intellektualnye-sist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292240" TargetMode="External"/><Relationship Id="rId11" Type="http://schemas.openxmlformats.org/officeDocument/2006/relationships/hyperlink" Target="http://www.rzd-partner.ru/news/zheleznodorozhnaia-infrastruktura/oao--rzhd--primeniaet-novye-tekhnologii-pri-provedenii-putevykh-rabot/" TargetMode="External"/><Relationship Id="rId5" Type="http://schemas.openxmlformats.org/officeDocument/2006/relationships/hyperlink" Target="http://rbcdaily.ru/economy/5629499973928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n.ru/news/1027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land.info/analitic-show-140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2015-09-28T08:02:00Z</dcterms:created>
  <dcterms:modified xsi:type="dcterms:W3CDTF">2015-09-28T08:02:00Z</dcterms:modified>
</cp:coreProperties>
</file>